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45D" w:rsidRDefault="008C445D" w:rsidP="008C445D">
      <w:pPr>
        <w:spacing w:after="0" w:line="240" w:lineRule="auto"/>
        <w:jc w:val="center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                                                                                        приложение к постановлению администрации сельского поселения </w:t>
      </w:r>
    </w:p>
    <w:p w:rsidR="008C445D" w:rsidRDefault="008C445D" w:rsidP="008C445D">
      <w:pPr>
        <w:spacing w:after="0" w:line="240" w:lineRule="auto"/>
        <w:jc w:val="center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                                                                                      Раевский сельсовет  муниципального района Альшеевский район </w:t>
      </w:r>
    </w:p>
    <w:p w:rsidR="008C445D" w:rsidRDefault="008C445D" w:rsidP="008C445D">
      <w:pPr>
        <w:spacing w:after="0" w:line="240" w:lineRule="auto"/>
        <w:jc w:val="center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                                           </w:t>
      </w:r>
      <w:r w:rsidR="005024C9">
        <w:rPr>
          <w:rFonts w:ascii="Arial" w:eastAsia="Times New Roman" w:hAnsi="Arial" w:cs="Arial"/>
          <w:bCs/>
        </w:rPr>
        <w:t xml:space="preserve">        </w:t>
      </w:r>
      <w:r w:rsidR="00097D92">
        <w:rPr>
          <w:rFonts w:ascii="Arial" w:eastAsia="Times New Roman" w:hAnsi="Arial" w:cs="Arial"/>
          <w:bCs/>
        </w:rPr>
        <w:t xml:space="preserve">        </w:t>
      </w:r>
      <w:r w:rsidR="005024C9">
        <w:rPr>
          <w:rFonts w:ascii="Arial" w:eastAsia="Times New Roman" w:hAnsi="Arial" w:cs="Arial"/>
          <w:bCs/>
        </w:rPr>
        <w:t xml:space="preserve">        </w:t>
      </w:r>
      <w:r>
        <w:rPr>
          <w:rFonts w:ascii="Arial" w:eastAsia="Times New Roman" w:hAnsi="Arial" w:cs="Arial"/>
          <w:bCs/>
        </w:rPr>
        <w:t xml:space="preserve">Республики Башкортостан от </w:t>
      </w:r>
      <w:r w:rsidR="00D27E30">
        <w:rPr>
          <w:rFonts w:ascii="Arial" w:eastAsia="Times New Roman" w:hAnsi="Arial" w:cs="Arial"/>
          <w:bCs/>
        </w:rPr>
        <w:t>21 сентября</w:t>
      </w:r>
      <w:r w:rsidR="00017645">
        <w:rPr>
          <w:rFonts w:ascii="Arial" w:eastAsia="Times New Roman" w:hAnsi="Arial" w:cs="Arial"/>
          <w:bCs/>
        </w:rPr>
        <w:t xml:space="preserve"> 2</w:t>
      </w:r>
      <w:r>
        <w:rPr>
          <w:rFonts w:ascii="Arial" w:eastAsia="Times New Roman" w:hAnsi="Arial" w:cs="Arial"/>
          <w:bCs/>
        </w:rPr>
        <w:t>01</w:t>
      </w:r>
      <w:r w:rsidR="000E6B3E">
        <w:rPr>
          <w:rFonts w:ascii="Arial" w:eastAsia="Times New Roman" w:hAnsi="Arial" w:cs="Arial"/>
          <w:bCs/>
        </w:rPr>
        <w:t>7</w:t>
      </w:r>
      <w:r w:rsidR="005024C9">
        <w:rPr>
          <w:rFonts w:ascii="Arial" w:eastAsia="Times New Roman" w:hAnsi="Arial" w:cs="Arial"/>
          <w:bCs/>
        </w:rPr>
        <w:t xml:space="preserve"> </w:t>
      </w:r>
      <w:r w:rsidR="00017645">
        <w:rPr>
          <w:rFonts w:ascii="Arial" w:eastAsia="Times New Roman" w:hAnsi="Arial" w:cs="Arial"/>
          <w:bCs/>
        </w:rPr>
        <w:t xml:space="preserve">№ </w:t>
      </w:r>
      <w:r w:rsidR="00097D92">
        <w:rPr>
          <w:rFonts w:ascii="Arial" w:eastAsia="Times New Roman" w:hAnsi="Arial" w:cs="Arial"/>
          <w:bCs/>
        </w:rPr>
        <w:t>280</w:t>
      </w:r>
    </w:p>
    <w:p w:rsidR="008C445D" w:rsidRDefault="008C445D" w:rsidP="008C445D">
      <w:pPr>
        <w:spacing w:after="0" w:line="240" w:lineRule="auto"/>
        <w:jc w:val="center"/>
        <w:rPr>
          <w:rFonts w:ascii="Arial" w:eastAsia="Times New Roman" w:hAnsi="Arial" w:cs="Arial"/>
          <w:bCs/>
        </w:rPr>
      </w:pPr>
    </w:p>
    <w:p w:rsidR="00875008" w:rsidRDefault="00875008" w:rsidP="00875008">
      <w:pPr>
        <w:jc w:val="center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Перечень </w:t>
      </w:r>
    </w:p>
    <w:p w:rsidR="00875008" w:rsidRDefault="00875008" w:rsidP="00875008">
      <w:pPr>
        <w:jc w:val="center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мероприятий  муниципальной программы «Развитие автомобильных дорог  общего пользования местного значения сельского поселения Раевский сельсовет муниципального района  Альшеевский район Республики Башкортостан на 2015-2020 годы»  Основное  мероприятие "Выполнение работ по ремонту, капитальному ремонту и содержанию автомобильных дорог общего пользования местного значения"                                             </w:t>
      </w:r>
    </w:p>
    <w:tbl>
      <w:tblPr>
        <w:tblW w:w="19440" w:type="dxa"/>
        <w:tblInd w:w="-176" w:type="dxa"/>
        <w:tblLayout w:type="fixed"/>
        <w:tblLook w:val="04A0"/>
      </w:tblPr>
      <w:tblGrid>
        <w:gridCol w:w="402"/>
        <w:gridCol w:w="1519"/>
        <w:gridCol w:w="47"/>
        <w:gridCol w:w="443"/>
        <w:gridCol w:w="70"/>
        <w:gridCol w:w="766"/>
        <w:gridCol w:w="567"/>
        <w:gridCol w:w="709"/>
        <w:gridCol w:w="567"/>
        <w:gridCol w:w="567"/>
        <w:gridCol w:w="567"/>
        <w:gridCol w:w="709"/>
        <w:gridCol w:w="425"/>
        <w:gridCol w:w="425"/>
        <w:gridCol w:w="567"/>
        <w:gridCol w:w="567"/>
        <w:gridCol w:w="425"/>
        <w:gridCol w:w="426"/>
        <w:gridCol w:w="693"/>
        <w:gridCol w:w="15"/>
        <w:gridCol w:w="553"/>
        <w:gridCol w:w="14"/>
        <w:gridCol w:w="284"/>
        <w:gridCol w:w="290"/>
        <w:gridCol w:w="570"/>
        <w:gridCol w:w="567"/>
        <w:gridCol w:w="7"/>
        <w:gridCol w:w="277"/>
        <w:gridCol w:w="8"/>
        <w:gridCol w:w="417"/>
        <w:gridCol w:w="8"/>
        <w:gridCol w:w="228"/>
        <w:gridCol w:w="441"/>
        <w:gridCol w:w="32"/>
        <w:gridCol w:w="574"/>
        <w:gridCol w:w="11"/>
        <w:gridCol w:w="545"/>
        <w:gridCol w:w="11"/>
        <w:gridCol w:w="838"/>
        <w:gridCol w:w="488"/>
        <w:gridCol w:w="236"/>
        <w:gridCol w:w="250"/>
        <w:gridCol w:w="236"/>
        <w:gridCol w:w="422"/>
        <w:gridCol w:w="193"/>
        <w:gridCol w:w="711"/>
        <w:gridCol w:w="753"/>
      </w:tblGrid>
      <w:tr w:rsidR="00875008" w:rsidTr="00CD15D4">
        <w:trPr>
          <w:gridAfter w:val="9"/>
          <w:wAfter w:w="4127" w:type="dxa"/>
          <w:trHeight w:val="464"/>
        </w:trPr>
        <w:tc>
          <w:tcPr>
            <w:tcW w:w="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5008" w:rsidRDefault="00875008" w:rsidP="005024C9">
            <w:pPr>
              <w:widowControl w:val="0"/>
              <w:suppressAutoHyphens/>
              <w:ind w:right="-132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 п/п</w:t>
            </w:r>
          </w:p>
        </w:tc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4C9" w:rsidRDefault="00875008" w:rsidP="005024C9">
            <w:pPr>
              <w:widowControl w:val="0"/>
              <w:suppressAutoHyphens/>
              <w:ind w:right="-172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Наименование объекта</w:t>
            </w:r>
          </w:p>
          <w:p w:rsidR="00875008" w:rsidRDefault="00875008" w:rsidP="005024C9">
            <w:pPr>
              <w:widowControl w:val="0"/>
              <w:suppressAutoHyphens/>
              <w:ind w:right="-172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(мероприятия)</w:t>
            </w:r>
          </w:p>
        </w:tc>
        <w:tc>
          <w:tcPr>
            <w:tcW w:w="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5008" w:rsidRDefault="00875008" w:rsidP="005024C9">
            <w:pPr>
              <w:widowControl w:val="0"/>
              <w:suppressAutoHyphens/>
              <w:ind w:left="-185" w:right="-179"/>
              <w:jc w:val="center"/>
              <w:rPr>
                <w:rFonts w:ascii="Arial" w:eastAsia="Times New Roman" w:hAnsi="Arial" w:cs="Arial"/>
                <w:kern w:val="2"/>
                <w:sz w:val="18"/>
                <w:szCs w:val="18"/>
                <w:lang w:bidi="hi-IN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Мощность, км.  / пог. М./ кв. м</w:t>
            </w:r>
          </w:p>
        </w:tc>
        <w:tc>
          <w:tcPr>
            <w:tcW w:w="12832" w:type="dxa"/>
            <w:gridSpan w:val="3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5008" w:rsidRDefault="00875008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Объемы финансирования, руб.</w:t>
            </w:r>
          </w:p>
        </w:tc>
      </w:tr>
      <w:tr w:rsidR="00875008" w:rsidTr="00CD15D4">
        <w:trPr>
          <w:gridAfter w:val="9"/>
          <w:wAfter w:w="4127" w:type="dxa"/>
          <w:trHeight w:val="464"/>
        </w:trPr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5008" w:rsidRDefault="00875008">
            <w:pPr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5008" w:rsidRDefault="00875008">
            <w:pPr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5008" w:rsidRDefault="00875008">
            <w:pPr>
              <w:rPr>
                <w:rFonts w:ascii="Arial" w:eastAsia="Times New Roman" w:hAnsi="Arial" w:cs="Arial"/>
                <w:kern w:val="2"/>
                <w:sz w:val="18"/>
                <w:szCs w:val="18"/>
                <w:lang w:bidi="hi-IN"/>
              </w:rPr>
            </w:pPr>
          </w:p>
        </w:tc>
        <w:tc>
          <w:tcPr>
            <w:tcW w:w="12832" w:type="dxa"/>
            <w:gridSpan w:val="3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5008" w:rsidRDefault="00875008">
            <w:pPr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</w:tr>
      <w:tr w:rsidR="00875008" w:rsidTr="00CD15D4">
        <w:trPr>
          <w:gridAfter w:val="9"/>
          <w:wAfter w:w="4127" w:type="dxa"/>
          <w:trHeight w:val="261"/>
        </w:trPr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5008" w:rsidRDefault="00875008">
            <w:pPr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5008" w:rsidRDefault="00875008">
            <w:pPr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5008" w:rsidRDefault="00875008">
            <w:pPr>
              <w:rPr>
                <w:rFonts w:ascii="Arial" w:eastAsia="Times New Roman" w:hAnsi="Arial" w:cs="Arial"/>
                <w:kern w:val="2"/>
                <w:sz w:val="18"/>
                <w:szCs w:val="18"/>
                <w:lang w:bidi="hi-IN"/>
              </w:rPr>
            </w:pPr>
          </w:p>
        </w:tc>
        <w:tc>
          <w:tcPr>
            <w:tcW w:w="26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008" w:rsidRDefault="00875008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2015 г.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008" w:rsidRDefault="00875008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2016 г. 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008" w:rsidRDefault="00875008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2017 г.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75008" w:rsidRDefault="00875008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2018 г.</w:t>
            </w:r>
          </w:p>
        </w:tc>
        <w:tc>
          <w:tcPr>
            <w:tcW w:w="17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008" w:rsidRDefault="00875008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2019 г.</w:t>
            </w:r>
          </w:p>
        </w:tc>
        <w:tc>
          <w:tcPr>
            <w:tcW w:w="22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75008" w:rsidRDefault="00875008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2020  г. </w:t>
            </w:r>
          </w:p>
        </w:tc>
      </w:tr>
      <w:tr w:rsidR="00552ECA" w:rsidTr="00CD15D4">
        <w:trPr>
          <w:gridAfter w:val="9"/>
          <w:wAfter w:w="4127" w:type="dxa"/>
          <w:cantSplit/>
          <w:trHeight w:val="2548"/>
        </w:trPr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5008" w:rsidRDefault="00875008">
            <w:pPr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5008" w:rsidRDefault="00875008">
            <w:pPr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5008" w:rsidRDefault="00875008">
            <w:pPr>
              <w:rPr>
                <w:rFonts w:ascii="Arial" w:eastAsia="Times New Roman" w:hAnsi="Arial" w:cs="Arial"/>
                <w:kern w:val="2"/>
                <w:sz w:val="18"/>
                <w:szCs w:val="18"/>
                <w:lang w:bidi="hi-IN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5008" w:rsidRDefault="00875008">
            <w:pPr>
              <w:widowControl w:val="0"/>
              <w:suppressAutoHyphens/>
              <w:rPr>
                <w:rFonts w:ascii="Arial" w:eastAsia="Lucida Sans Unicode" w:hAnsi="Arial" w:cs="Arial"/>
                <w:kern w:val="2"/>
                <w:sz w:val="16"/>
                <w:szCs w:val="16"/>
                <w:lang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Субсидии из бюджета РБ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5008" w:rsidRDefault="00875008">
            <w:pPr>
              <w:widowControl w:val="0"/>
              <w:suppressAutoHyphens/>
              <w:rPr>
                <w:rFonts w:ascii="Arial" w:eastAsia="Lucida Sans Unicode" w:hAnsi="Arial" w:cs="Arial"/>
                <w:kern w:val="2"/>
                <w:sz w:val="16"/>
                <w:szCs w:val="16"/>
                <w:lang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Средства дорожного фонда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5008" w:rsidRDefault="00875008">
            <w:pPr>
              <w:widowControl w:val="0"/>
              <w:suppressAutoHyphens/>
              <w:rPr>
                <w:rFonts w:ascii="Arial" w:eastAsia="Lucida Sans Unicode" w:hAnsi="Arial" w:cs="Arial"/>
                <w:kern w:val="2"/>
                <w:sz w:val="16"/>
                <w:szCs w:val="16"/>
                <w:lang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Средства дорожного фонда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5008" w:rsidRDefault="00875008">
            <w:pPr>
              <w:widowControl w:val="0"/>
              <w:suppressAutoHyphens/>
              <w:rPr>
                <w:rFonts w:ascii="Arial" w:eastAsia="Lucida Sans Unicode" w:hAnsi="Arial" w:cs="Arial"/>
                <w:kern w:val="2"/>
                <w:sz w:val="16"/>
                <w:szCs w:val="16"/>
                <w:lang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средства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5008" w:rsidRDefault="00875008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Субсидии из бюджета РБ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5008" w:rsidRDefault="00875008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Средства дорожного фонда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5008" w:rsidRDefault="00875008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Средства дорожного фонда 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5008" w:rsidRDefault="00875008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средства сельского поселения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5008" w:rsidRDefault="00875008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Субсидии из бюджета РБ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5008" w:rsidRDefault="00875008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Средства дорожного фонда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5008" w:rsidRDefault="00875008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Средства дорожного фонда 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5008" w:rsidRDefault="00875008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средства сельского поселения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5008" w:rsidRDefault="00875008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Субсидии из бюджета РБ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5008" w:rsidRDefault="00875008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Средства дорожного фонда сельского поселения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5008" w:rsidRDefault="00875008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Средства дорожного фонда муниципального района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5008" w:rsidRDefault="00875008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средства сельского поселения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5008" w:rsidRDefault="00875008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Субсидии из бюджета РБ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5008" w:rsidRDefault="00875008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Средства дорожного фонда сельского поселения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5008" w:rsidRDefault="00875008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Средства дорожного фонда муниципального района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5008" w:rsidRDefault="00875008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средства сельского поселения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5008" w:rsidRDefault="00875008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Субсидии из бюджета РБ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5008" w:rsidRDefault="00875008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Средства дорожного фонда сельского поселения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5008" w:rsidRDefault="00875008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Средства дорожного фонда муниципального района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5008" w:rsidRDefault="00875008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средства сельского поселения</w:t>
            </w:r>
          </w:p>
        </w:tc>
      </w:tr>
      <w:tr w:rsidR="00875008" w:rsidTr="00CD15D4">
        <w:trPr>
          <w:gridAfter w:val="15"/>
          <w:wAfter w:w="5741" w:type="dxa"/>
          <w:trHeight w:val="255"/>
        </w:trPr>
        <w:tc>
          <w:tcPr>
            <w:tcW w:w="13699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47B9B" w:rsidRDefault="00847B9B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bCs/>
              </w:rPr>
            </w:pPr>
          </w:p>
          <w:p w:rsidR="00875008" w:rsidRDefault="00875008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b/>
                <w:bCs/>
                <w:kern w:val="2"/>
                <w:sz w:val="24"/>
                <w:szCs w:val="24"/>
                <w:lang w:bidi="hi-IN"/>
              </w:rPr>
            </w:pPr>
            <w:r w:rsidRPr="00847B9B">
              <w:rPr>
                <w:rFonts w:ascii="Arial" w:eastAsia="Times New Roman" w:hAnsi="Arial" w:cs="Arial"/>
                <w:bCs/>
              </w:rPr>
              <w:t>Содержание автомобильных дорог  общего пользования местного значения сельского поселения</w:t>
            </w:r>
          </w:p>
        </w:tc>
      </w:tr>
      <w:tr w:rsidR="00CD15D4" w:rsidTr="00EA6CB1">
        <w:trPr>
          <w:cantSplit/>
          <w:trHeight w:val="1134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1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15D4" w:rsidRDefault="00CD15D4" w:rsidP="008135FE">
            <w:pPr>
              <w:widowControl w:val="0"/>
              <w:suppressAutoHyphens/>
              <w:rPr>
                <w:rFonts w:ascii="Arial" w:eastAsia="Times New Roman" w:hAnsi="Arial" w:cs="Arial"/>
                <w:kern w:val="2"/>
                <w:sz w:val="18"/>
                <w:szCs w:val="18"/>
                <w:lang w:bidi="hi-IN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содержание автомобильных дорог общего пользования местного значения  сельского поселения и сооружений на них 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D15D4" w:rsidRDefault="00CD15D4" w:rsidP="008C445D">
            <w:pPr>
              <w:widowControl w:val="0"/>
              <w:suppressAutoHyphens/>
              <w:ind w:left="113" w:right="113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518460,34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15D4" w:rsidRDefault="00CD15D4" w:rsidP="00875008">
            <w:pPr>
              <w:ind w:left="113" w:right="113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CD15D4" w:rsidRDefault="00CD15D4" w:rsidP="00875008">
            <w:pPr>
              <w:widowControl w:val="0"/>
              <w:suppressAutoHyphens/>
              <w:ind w:left="113" w:right="113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D15D4" w:rsidRDefault="00CD15D4" w:rsidP="00875008">
            <w:pPr>
              <w:widowControl w:val="0"/>
              <w:suppressAutoHyphens/>
              <w:ind w:left="113" w:right="113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15D4" w:rsidRDefault="00CD15D4" w:rsidP="00875008">
            <w:pPr>
              <w:ind w:left="113" w:right="113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D15D4" w:rsidRDefault="00CD15D4" w:rsidP="00875008">
            <w:pPr>
              <w:widowControl w:val="0"/>
              <w:suppressAutoHyphens/>
              <w:ind w:left="113" w:right="113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15D4" w:rsidRDefault="00CD15D4" w:rsidP="00416586">
            <w:pPr>
              <w:widowControl w:val="0"/>
              <w:suppressAutoHyphens/>
              <w:ind w:left="113" w:right="113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15D4" w:rsidRDefault="00CD15D4" w:rsidP="00744042">
            <w:pPr>
              <w:widowControl w:val="0"/>
              <w:suppressAutoHyphens/>
              <w:ind w:left="113" w:right="113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15D4" w:rsidRDefault="00CD15D4" w:rsidP="00EA6CB1">
            <w:pPr>
              <w:widowControl w:val="0"/>
              <w:suppressAutoHyphens/>
              <w:ind w:left="113" w:right="113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EA6CB1">
              <w:rPr>
                <w:rFonts w:ascii="Arial" w:eastAsia="Times New Roman" w:hAnsi="Arial" w:cs="Arial"/>
                <w:sz w:val="20"/>
                <w:szCs w:val="20"/>
              </w:rPr>
              <w:t>100000,00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15D4" w:rsidRPr="00137B25" w:rsidRDefault="00CD15D4" w:rsidP="001C38CE">
            <w:pPr>
              <w:widowControl w:val="0"/>
              <w:suppressAutoHyphens/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/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>
            <w:pPr>
              <w:widowControl w:val="0"/>
              <w:suppressAutoHyphens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</w:tr>
      <w:tr w:rsidR="00CD15D4" w:rsidTr="00CD15D4">
        <w:trPr>
          <w:gridAfter w:val="1"/>
          <w:wAfter w:w="753" w:type="dxa"/>
          <w:cantSplit/>
          <w:trHeight w:val="1134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 2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15D4" w:rsidRDefault="00CD15D4">
            <w:pPr>
              <w:widowControl w:val="0"/>
              <w:suppressAutoHyphens/>
              <w:rPr>
                <w:rFonts w:ascii="Arial" w:eastAsia="Times New Roman" w:hAnsi="Arial" w:cs="Arial"/>
                <w:kern w:val="2"/>
                <w:sz w:val="18"/>
                <w:szCs w:val="18"/>
                <w:lang w:bidi="hi-IN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разработка проектов  организации дорожного движения, схем дислокации дорожных знаков и разметки, экспертиза проектов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D15D4" w:rsidRDefault="00CD15D4" w:rsidP="008C445D">
            <w:pPr>
              <w:widowControl w:val="0"/>
              <w:suppressAutoHyphens/>
              <w:ind w:left="113" w:right="113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81539,66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>
            <w:pPr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15D4" w:rsidRDefault="00CD15D4" w:rsidP="00875008">
            <w:pPr>
              <w:widowControl w:val="0"/>
              <w:suppressAutoHyphens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CD15D4" w:rsidRDefault="00CD15D4" w:rsidP="00875008">
            <w:pPr>
              <w:widowControl w:val="0"/>
              <w:suppressAutoHyphens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D15D4" w:rsidRDefault="00CD15D4" w:rsidP="00875008">
            <w:pPr>
              <w:widowControl w:val="0"/>
              <w:suppressAutoHyphens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D15D4" w:rsidRDefault="00CD15D4" w:rsidP="00875008">
            <w:pPr>
              <w:widowControl w:val="0"/>
              <w:suppressAutoHyphens/>
              <w:ind w:left="113" w:right="113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15D4" w:rsidRDefault="00137B25" w:rsidP="00875008">
            <w:pPr>
              <w:widowControl w:val="0"/>
              <w:suppressAutoHyphens/>
              <w:ind w:left="113" w:right="113"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  <w:t>199866,77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133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</w:tr>
    </w:tbl>
    <w:p w:rsidR="00875008" w:rsidRDefault="00875008" w:rsidP="00875008">
      <w:pPr>
        <w:rPr>
          <w:rFonts w:eastAsia="Times New Roman" w:cs="Times New Roman"/>
          <w:vanish/>
        </w:rPr>
      </w:pPr>
    </w:p>
    <w:tbl>
      <w:tblPr>
        <w:tblW w:w="19440" w:type="dxa"/>
        <w:tblInd w:w="-176" w:type="dxa"/>
        <w:tblLayout w:type="fixed"/>
        <w:tblLook w:val="04A0"/>
      </w:tblPr>
      <w:tblGrid>
        <w:gridCol w:w="419"/>
        <w:gridCol w:w="1566"/>
        <w:gridCol w:w="426"/>
        <w:gridCol w:w="850"/>
        <w:gridCol w:w="567"/>
        <w:gridCol w:w="709"/>
        <w:gridCol w:w="567"/>
        <w:gridCol w:w="567"/>
        <w:gridCol w:w="567"/>
        <w:gridCol w:w="709"/>
        <w:gridCol w:w="425"/>
        <w:gridCol w:w="425"/>
        <w:gridCol w:w="567"/>
        <w:gridCol w:w="567"/>
        <w:gridCol w:w="425"/>
        <w:gridCol w:w="426"/>
        <w:gridCol w:w="708"/>
        <w:gridCol w:w="567"/>
        <w:gridCol w:w="284"/>
        <w:gridCol w:w="283"/>
        <w:gridCol w:w="567"/>
        <w:gridCol w:w="567"/>
        <w:gridCol w:w="284"/>
        <w:gridCol w:w="425"/>
        <w:gridCol w:w="709"/>
        <w:gridCol w:w="585"/>
        <w:gridCol w:w="549"/>
        <w:gridCol w:w="712"/>
        <w:gridCol w:w="37"/>
        <w:gridCol w:w="11"/>
        <w:gridCol w:w="188"/>
        <w:gridCol w:w="37"/>
        <w:gridCol w:w="11"/>
        <w:gridCol w:w="1027"/>
        <w:gridCol w:w="37"/>
        <w:gridCol w:w="11"/>
        <w:gridCol w:w="188"/>
        <w:gridCol w:w="37"/>
        <w:gridCol w:w="11"/>
        <w:gridCol w:w="438"/>
        <w:gridCol w:w="37"/>
        <w:gridCol w:w="11"/>
        <w:gridCol w:w="566"/>
        <w:gridCol w:w="37"/>
        <w:gridCol w:w="11"/>
        <w:gridCol w:w="675"/>
        <w:gridCol w:w="37"/>
        <w:gridCol w:w="11"/>
      </w:tblGrid>
      <w:tr w:rsidR="00137B25" w:rsidTr="00B94A0B">
        <w:trPr>
          <w:cantSplit/>
          <w:trHeight w:val="1563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B25" w:rsidRDefault="00137B25" w:rsidP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3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7B25" w:rsidRDefault="00137B25">
            <w:pPr>
              <w:widowControl w:val="0"/>
              <w:suppressAutoHyphens/>
              <w:rPr>
                <w:rFonts w:ascii="Arial" w:eastAsia="Times New Roman" w:hAnsi="Arial" w:cs="Arial"/>
                <w:kern w:val="2"/>
                <w:sz w:val="18"/>
                <w:szCs w:val="18"/>
                <w:lang w:bidi="hi-IN"/>
              </w:rPr>
            </w:pPr>
            <w:r>
              <w:rPr>
                <w:rFonts w:ascii="Arial" w:eastAsia="Times New Roman" w:hAnsi="Arial" w:cs="Arial"/>
                <w:kern w:val="2"/>
                <w:sz w:val="18"/>
                <w:szCs w:val="18"/>
                <w:lang w:bidi="hi-IN"/>
              </w:rPr>
              <w:t>Услуги по содержанию имущества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B25" w:rsidRDefault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7B25" w:rsidRDefault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7B25" w:rsidRDefault="00137B25" w:rsidP="00137B25">
            <w:pPr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37B25" w:rsidRDefault="0033225D" w:rsidP="0033225D">
            <w:pPr>
              <w:widowControl w:val="0"/>
              <w:suppressAutoHyphens/>
              <w:ind w:left="113" w:right="113"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30122,26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7B25" w:rsidRDefault="00137B25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37B25" w:rsidRDefault="00137B25" w:rsidP="0033225D">
            <w:pPr>
              <w:widowControl w:val="0"/>
              <w:suppressAutoHyphens/>
              <w:ind w:left="113" w:right="113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33225D">
              <w:rPr>
                <w:rFonts w:ascii="Arial" w:eastAsia="Times New Roman" w:hAnsi="Arial" w:cs="Arial"/>
                <w:sz w:val="20"/>
                <w:szCs w:val="20"/>
              </w:rPr>
              <w:t>8</w:t>
            </w:r>
            <w:r w:rsidR="000E6B3E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33225D">
              <w:rPr>
                <w:rFonts w:ascii="Arial" w:eastAsia="Times New Roman" w:hAnsi="Arial" w:cs="Arial"/>
                <w:sz w:val="20"/>
                <w:szCs w:val="20"/>
              </w:rPr>
              <w:t>539,66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7B25" w:rsidRDefault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37B25" w:rsidRDefault="00710398" w:rsidP="00261763">
            <w:pPr>
              <w:widowControl w:val="0"/>
              <w:suppressAutoHyphens/>
              <w:ind w:left="113" w:right="113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6696109,35</w:t>
            </w:r>
            <w:r w:rsidR="00137B2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7B25" w:rsidRDefault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7B25" w:rsidRDefault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7B25" w:rsidRDefault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37B25" w:rsidRDefault="00D27E30" w:rsidP="00B94A0B">
            <w:pPr>
              <w:widowControl w:val="0"/>
              <w:suppressAutoHyphens/>
              <w:ind w:left="113" w:right="113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1869970,42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7B25" w:rsidRDefault="00137B25"/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7B25" w:rsidRDefault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7B25" w:rsidRDefault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7B25" w:rsidRDefault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7B25" w:rsidRDefault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7B25" w:rsidRDefault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7B25" w:rsidRDefault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B25" w:rsidRDefault="00137B25" w:rsidP="00137B25">
            <w:pPr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B25" w:rsidRDefault="00137B25" w:rsidP="00137B25">
            <w:pPr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B25" w:rsidRDefault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B25" w:rsidRDefault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B25" w:rsidRDefault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B25" w:rsidRDefault="00137B25" w:rsidP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760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137B25" w:rsidRDefault="00137B25">
            <w:pPr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  <w:p w:rsidR="00137B25" w:rsidRDefault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137B25" w:rsidRDefault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5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137B25" w:rsidRDefault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137B25" w:rsidRDefault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6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137B25" w:rsidRDefault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14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137B25" w:rsidRDefault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137B25" w:rsidRDefault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</w:p>
        </w:tc>
      </w:tr>
      <w:tr w:rsidR="00137B25" w:rsidTr="0033225D">
        <w:trPr>
          <w:cantSplit/>
          <w:trHeight w:val="168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B25" w:rsidRDefault="00710398" w:rsidP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B25" w:rsidRPr="00261763" w:rsidRDefault="00710398" w:rsidP="00137B25">
            <w:pPr>
              <w:widowControl w:val="0"/>
              <w:suppressAutoHyphens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B25" w:rsidRDefault="00137B25" w:rsidP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B25" w:rsidRDefault="00137B25" w:rsidP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B25" w:rsidRDefault="00137B25" w:rsidP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137B25" w:rsidRDefault="0033225D" w:rsidP="0033225D">
            <w:pPr>
              <w:widowControl w:val="0"/>
              <w:suppressAutoHyphens/>
              <w:ind w:left="113" w:right="113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894385,44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B25" w:rsidRDefault="00137B25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137B25" w:rsidRDefault="0033225D" w:rsidP="0033225D">
            <w:pPr>
              <w:widowControl w:val="0"/>
              <w:suppressAutoHyphens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518460,34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B25" w:rsidRDefault="00137B25" w:rsidP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137B25" w:rsidRDefault="00710398" w:rsidP="00261763">
            <w:pPr>
              <w:widowControl w:val="0"/>
              <w:suppressAutoHyphens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5136691,57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B25" w:rsidRDefault="00137B25" w:rsidP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  <w:p w:rsidR="00261763" w:rsidRDefault="00261763" w:rsidP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B25" w:rsidRDefault="00137B25" w:rsidP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B25" w:rsidRDefault="00137B25" w:rsidP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137B25" w:rsidRDefault="00486157" w:rsidP="00B94A0B">
            <w:pPr>
              <w:widowControl w:val="0"/>
              <w:suppressAutoHyphens/>
              <w:ind w:left="113" w:right="113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13</w:t>
            </w:r>
            <w:r w:rsidR="00B94A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9544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,20</w:t>
            </w:r>
          </w:p>
          <w:p w:rsidR="00261763" w:rsidRDefault="00261763" w:rsidP="00261763">
            <w:pPr>
              <w:widowControl w:val="0"/>
              <w:suppressAutoHyphens/>
              <w:ind w:left="113" w:right="113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B25" w:rsidRDefault="00137B25"/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B25" w:rsidRDefault="00137B25" w:rsidP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B25" w:rsidRDefault="00137B25" w:rsidP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B25" w:rsidRDefault="00137B25" w:rsidP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B25" w:rsidRDefault="00137B25" w:rsidP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B25" w:rsidRDefault="00137B25" w:rsidP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B25" w:rsidRDefault="00137B25" w:rsidP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B25" w:rsidRDefault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B25" w:rsidRDefault="00137B25">
            <w:pPr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</w:p>
          <w:p w:rsidR="00137B25" w:rsidRDefault="00137B25" w:rsidP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B25" w:rsidRDefault="00137B25">
            <w:pPr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</w:p>
          <w:p w:rsidR="00137B25" w:rsidRDefault="00137B25" w:rsidP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B25" w:rsidRDefault="00137B25" w:rsidP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B25" w:rsidRDefault="00137B25" w:rsidP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B25" w:rsidRDefault="00137B25" w:rsidP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760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</w:tcPr>
          <w:p w:rsidR="00137B25" w:rsidRDefault="00137B25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37B25" w:rsidRDefault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075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37B25" w:rsidRDefault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37B25" w:rsidRDefault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6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37B25" w:rsidRDefault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4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37B25" w:rsidRDefault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3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37B25" w:rsidRDefault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</w:tr>
      <w:tr w:rsidR="00261763" w:rsidTr="00261763">
        <w:trPr>
          <w:gridAfter w:val="1"/>
          <w:wAfter w:w="11" w:type="dxa"/>
          <w:cantSplit/>
          <w:trHeight w:val="1793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763" w:rsidRDefault="00261763">
            <w:pPr>
              <w:widowControl w:val="0"/>
              <w:suppressAutoHyphens/>
              <w:rPr>
                <w:rFonts w:ascii="Arial" w:eastAsia="Times New Roman" w:hAnsi="Arial" w:cs="Arial"/>
                <w:bCs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bCs/>
                <w:kern w:val="2"/>
                <w:sz w:val="20"/>
                <w:szCs w:val="20"/>
                <w:lang w:bidi="hi-IN"/>
              </w:rPr>
              <w:t>Изготовление ПСД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61763" w:rsidRDefault="00261763" w:rsidP="00261763">
            <w:pPr>
              <w:rPr>
                <w:rFonts w:ascii="Arial" w:eastAsia="Times New Roman" w:hAnsi="Arial" w:cs="Arial"/>
                <w:kern w:val="2"/>
                <w:sz w:val="18"/>
                <w:szCs w:val="18"/>
                <w:lang w:bidi="hi-I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61763" w:rsidRDefault="00261763">
            <w:pPr>
              <w:ind w:left="113" w:right="113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261763" w:rsidRDefault="00261763" w:rsidP="00875008">
            <w:pPr>
              <w:widowControl w:val="0"/>
              <w:suppressAutoHyphens/>
              <w:ind w:left="113" w:right="113"/>
              <w:jc w:val="center"/>
              <w:rPr>
                <w:rFonts w:ascii="Arial" w:eastAsia="Times New Roman" w:hAnsi="Arial" w:cs="Arial"/>
                <w:kern w:val="2"/>
                <w:sz w:val="18"/>
                <w:szCs w:val="18"/>
                <w:lang w:bidi="hi-I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61763" w:rsidRDefault="00261763" w:rsidP="00261763">
            <w:pPr>
              <w:rPr>
                <w:rFonts w:ascii="Arial" w:eastAsia="Times New Roman" w:hAnsi="Arial" w:cs="Arial"/>
                <w:kern w:val="2"/>
                <w:sz w:val="18"/>
                <w:szCs w:val="18"/>
                <w:lang w:bidi="hi-I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61763" w:rsidRDefault="00261763" w:rsidP="00875008">
            <w:pPr>
              <w:ind w:left="113" w:right="113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61763" w:rsidRDefault="00261763" w:rsidP="00261763">
            <w:pPr>
              <w:rPr>
                <w:rFonts w:ascii="Arial" w:eastAsia="Times New Roman" w:hAnsi="Arial" w:cs="Arial"/>
                <w:kern w:val="2"/>
                <w:sz w:val="18"/>
                <w:szCs w:val="18"/>
                <w:lang w:bidi="hi-I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61763" w:rsidRDefault="00261763" w:rsidP="00261763">
            <w:pPr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  <w:t xml:space="preserve">        54198,98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763" w:rsidRDefault="00261763"/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763" w:rsidRDefault="00261763"/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74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236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5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261763" w:rsidRDefault="00261763">
            <w:pPr>
              <w:widowControl w:val="0"/>
              <w:suppressAutoHyphens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86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14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</w:tr>
      <w:tr w:rsidR="00261763" w:rsidTr="00EA6CB1">
        <w:trPr>
          <w:gridAfter w:val="1"/>
          <w:wAfter w:w="11" w:type="dxa"/>
          <w:cantSplit/>
          <w:trHeight w:val="151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63" w:rsidRDefault="00261763" w:rsidP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763" w:rsidRDefault="00261763" w:rsidP="00261763">
            <w:pPr>
              <w:widowControl w:val="0"/>
              <w:suppressAutoHyphens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Итого по содержанию 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763" w:rsidRDefault="00261763" w:rsidP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61763" w:rsidRDefault="00261763" w:rsidP="00875008">
            <w:pPr>
              <w:widowControl w:val="0"/>
              <w:suppressAutoHyphens/>
              <w:ind w:left="113" w:right="11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600000,00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61763" w:rsidRDefault="00261763" w:rsidP="00875008">
            <w:pPr>
              <w:ind w:left="113" w:right="113"/>
              <w:jc w:val="center"/>
              <w:rPr>
                <w:rFonts w:ascii="Arial" w:eastAsia="Times New Roman" w:hAnsi="Arial" w:cs="Arial"/>
                <w:kern w:val="2"/>
                <w:sz w:val="18"/>
                <w:szCs w:val="18"/>
                <w:lang w:bidi="hi-IN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  <w:p w:rsidR="00261763" w:rsidRDefault="00261763" w:rsidP="00875008">
            <w:pPr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61763" w:rsidRDefault="0033225D" w:rsidP="00261763">
            <w:pPr>
              <w:widowControl w:val="0"/>
              <w:suppressAutoHyphens/>
              <w:ind w:left="113" w:right="113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924507,70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61763" w:rsidRDefault="00261763" w:rsidP="00875008">
            <w:pPr>
              <w:ind w:left="113" w:right="113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61763" w:rsidRDefault="00261763" w:rsidP="00875008">
            <w:pPr>
              <w:widowControl w:val="0"/>
              <w:suppressAutoHyphens/>
              <w:ind w:left="27" w:right="113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600000,00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 w:rsidP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61763" w:rsidRDefault="00261763" w:rsidP="00261763">
            <w:pPr>
              <w:widowControl w:val="0"/>
              <w:suppressAutoHyphens/>
              <w:ind w:left="113" w:right="113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  <w:t>12086866,67</w:t>
            </w:r>
          </w:p>
          <w:p w:rsidR="00261763" w:rsidRDefault="00261763" w:rsidP="00261763">
            <w:pPr>
              <w:widowControl w:val="0"/>
              <w:suppressAutoHyphens/>
              <w:ind w:left="113" w:right="113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 w:rsidP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61763" w:rsidRDefault="00EA6CB1" w:rsidP="00486157">
            <w:pPr>
              <w:widowControl w:val="0"/>
              <w:suppressAutoHyphens/>
              <w:ind w:left="113" w:right="113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100000,00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 w:rsidP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61763" w:rsidRDefault="00D27E30" w:rsidP="00486157">
            <w:pPr>
              <w:widowControl w:val="0"/>
              <w:suppressAutoHyphens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2009514,62</w:t>
            </w:r>
            <w:r w:rsidR="002617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/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 w:rsidP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 w:rsidP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 w:rsidP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 w:rsidP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 w:rsidP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 w:rsidP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/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749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236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5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>
            <w:pPr>
              <w:widowControl w:val="0"/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6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4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3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75008" w:rsidTr="00CD15D4">
        <w:trPr>
          <w:gridAfter w:val="2"/>
          <w:wAfter w:w="48" w:type="dxa"/>
          <w:trHeight w:val="255"/>
        </w:trPr>
        <w:tc>
          <w:tcPr>
            <w:tcW w:w="1531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4C9" w:rsidRDefault="005024C9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875008" w:rsidRDefault="00875008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b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Ремонт автомобильных дорог общего пользования местного значения сельского поселения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5008" w:rsidRDefault="00875008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5008" w:rsidRDefault="00875008"/>
        </w:tc>
        <w:tc>
          <w:tcPr>
            <w:tcW w:w="10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5008" w:rsidRDefault="00875008"/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5008" w:rsidRDefault="00875008"/>
        </w:tc>
        <w:tc>
          <w:tcPr>
            <w:tcW w:w="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5008" w:rsidRDefault="00875008"/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5008" w:rsidRDefault="00875008"/>
        </w:tc>
        <w:tc>
          <w:tcPr>
            <w:tcW w:w="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5008" w:rsidRDefault="00875008"/>
        </w:tc>
      </w:tr>
    </w:tbl>
    <w:p w:rsidR="00875008" w:rsidRDefault="00875008" w:rsidP="00875008">
      <w:pPr>
        <w:rPr>
          <w:rFonts w:eastAsia="Times New Roman" w:cs="Times New Roman"/>
          <w:vanish/>
        </w:rPr>
      </w:pPr>
    </w:p>
    <w:tbl>
      <w:tblPr>
        <w:tblW w:w="19440" w:type="dxa"/>
        <w:tblInd w:w="-176" w:type="dxa"/>
        <w:tblLayout w:type="fixed"/>
        <w:tblLook w:val="04A0"/>
      </w:tblPr>
      <w:tblGrid>
        <w:gridCol w:w="419"/>
        <w:gridCol w:w="1569"/>
        <w:gridCol w:w="423"/>
        <w:gridCol w:w="850"/>
        <w:gridCol w:w="567"/>
        <w:gridCol w:w="709"/>
        <w:gridCol w:w="567"/>
        <w:gridCol w:w="567"/>
        <w:gridCol w:w="567"/>
        <w:gridCol w:w="709"/>
        <w:gridCol w:w="425"/>
        <w:gridCol w:w="425"/>
        <w:gridCol w:w="567"/>
        <w:gridCol w:w="567"/>
        <w:gridCol w:w="425"/>
        <w:gridCol w:w="426"/>
        <w:gridCol w:w="708"/>
        <w:gridCol w:w="567"/>
        <w:gridCol w:w="284"/>
        <w:gridCol w:w="283"/>
        <w:gridCol w:w="567"/>
        <w:gridCol w:w="567"/>
        <w:gridCol w:w="284"/>
        <w:gridCol w:w="425"/>
        <w:gridCol w:w="709"/>
        <w:gridCol w:w="675"/>
        <w:gridCol w:w="34"/>
        <w:gridCol w:w="432"/>
        <w:gridCol w:w="6"/>
        <w:gridCol w:w="699"/>
        <w:gridCol w:w="6"/>
        <w:gridCol w:w="230"/>
        <w:gridCol w:w="6"/>
        <w:gridCol w:w="1069"/>
        <w:gridCol w:w="6"/>
        <w:gridCol w:w="230"/>
        <w:gridCol w:w="6"/>
        <w:gridCol w:w="480"/>
        <w:gridCol w:w="6"/>
        <w:gridCol w:w="608"/>
        <w:gridCol w:w="6"/>
        <w:gridCol w:w="717"/>
        <w:gridCol w:w="48"/>
      </w:tblGrid>
      <w:tr w:rsidR="00CD15D4" w:rsidTr="00261763">
        <w:trPr>
          <w:cantSplit/>
          <w:trHeight w:val="1134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 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5D4" w:rsidRDefault="00CD15D4">
            <w:pPr>
              <w:widowControl w:val="0"/>
              <w:suppressAutoHyphens/>
              <w:rPr>
                <w:rFonts w:ascii="Arial" w:eastAsia="Times New Roman" w:hAnsi="Arial" w:cs="Arial"/>
                <w:bCs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Текущий ремонт дорожного полотна улиц с.Раевский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5D4" w:rsidRDefault="00CD15D4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D15D4" w:rsidRDefault="0033225D" w:rsidP="00875008">
            <w:pPr>
              <w:widowControl w:val="0"/>
              <w:suppressAutoHyphens/>
              <w:ind w:left="113" w:right="113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  <w:t>3139098,57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5D4" w:rsidRDefault="00CD15D4">
            <w:pPr>
              <w:widowControl w:val="0"/>
              <w:suppressAutoHyphens/>
              <w:ind w:left="27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15D4" w:rsidRDefault="00710398" w:rsidP="008135FE">
            <w:pPr>
              <w:ind w:left="113" w:right="113"/>
            </w:pPr>
            <w:r>
              <w:t>2651289,13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15D4" w:rsidRDefault="00261763" w:rsidP="00261763">
            <w:pPr>
              <w:ind w:left="113" w:right="113"/>
            </w:pPr>
            <w:r>
              <w:t>5000000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/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/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/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/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/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/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/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/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/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/>
        </w:tc>
      </w:tr>
      <w:tr w:rsidR="00261763" w:rsidTr="0033225D">
        <w:trPr>
          <w:gridAfter w:val="1"/>
          <w:wAfter w:w="48" w:type="dxa"/>
          <w:cantSplit/>
          <w:trHeight w:val="1134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 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763" w:rsidRDefault="00261763">
            <w:pPr>
              <w:widowControl w:val="0"/>
              <w:suppressAutoHyphens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Изготовление ПСД</w:t>
            </w:r>
          </w:p>
          <w:p w:rsidR="00261763" w:rsidRDefault="00261763">
            <w:pPr>
              <w:widowControl w:val="0"/>
              <w:suppressAutoHyphens/>
              <w:rPr>
                <w:rFonts w:ascii="Arial" w:eastAsia="Times New Roman" w:hAnsi="Arial" w:cs="Arial"/>
                <w:bCs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763" w:rsidRDefault="00261763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763" w:rsidRDefault="00261763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763" w:rsidRDefault="00261763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61763" w:rsidRDefault="0033225D" w:rsidP="0033225D">
            <w:pPr>
              <w:ind w:left="113" w:right="113"/>
            </w:pPr>
            <w:r>
              <w:t>29719,54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763" w:rsidRDefault="00261763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>
            <w:pPr>
              <w:widowControl w:val="0"/>
              <w:suppressAutoHyphens/>
              <w:ind w:left="27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763" w:rsidRDefault="00261763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61763" w:rsidRDefault="00261763" w:rsidP="008135FE">
            <w:pPr>
              <w:ind w:left="113" w:right="113"/>
            </w:pPr>
            <w:r>
              <w:t>22300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763" w:rsidRDefault="00261763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763" w:rsidRDefault="00261763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763" w:rsidRDefault="00261763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763" w:rsidRDefault="00261763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763" w:rsidRDefault="00261763"/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763" w:rsidRDefault="00261763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763" w:rsidRDefault="00261763"/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763" w:rsidRDefault="00261763"/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763" w:rsidRDefault="00261763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763" w:rsidRDefault="00261763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763" w:rsidRDefault="00261763"/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70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236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261763" w:rsidRDefault="00261763"/>
        </w:tc>
        <w:tc>
          <w:tcPr>
            <w:tcW w:w="107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261763" w:rsidRDefault="00261763"/>
        </w:tc>
        <w:tc>
          <w:tcPr>
            <w:tcW w:w="236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261763" w:rsidRDefault="00261763"/>
        </w:tc>
        <w:tc>
          <w:tcPr>
            <w:tcW w:w="486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261763" w:rsidRDefault="00261763"/>
        </w:tc>
        <w:tc>
          <w:tcPr>
            <w:tcW w:w="61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261763" w:rsidRDefault="00261763"/>
        </w:tc>
        <w:tc>
          <w:tcPr>
            <w:tcW w:w="72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261763" w:rsidRDefault="00261763"/>
        </w:tc>
      </w:tr>
      <w:tr w:rsidR="00261763" w:rsidTr="0033225D">
        <w:trPr>
          <w:gridAfter w:val="1"/>
          <w:wAfter w:w="48" w:type="dxa"/>
          <w:cantSplit/>
          <w:trHeight w:val="136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63" w:rsidRDefault="00261763" w:rsidP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763" w:rsidRDefault="00261763">
            <w:pPr>
              <w:widowControl w:val="0"/>
              <w:suppressAutoHyphens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261763" w:rsidRDefault="00261763" w:rsidP="00261763">
            <w:pPr>
              <w:widowControl w:val="0"/>
              <w:suppressAutoHyphens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Итого по ремонту: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763" w:rsidRDefault="00261763"/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61763" w:rsidRDefault="0033225D" w:rsidP="0033225D">
            <w:pPr>
              <w:ind w:left="113" w:right="113"/>
            </w:pPr>
            <w:r>
              <w:t>3168818,11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>
            <w:pPr>
              <w:widowControl w:val="0"/>
              <w:suppressAutoHyphens/>
              <w:ind w:left="27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61763" w:rsidRDefault="00261763" w:rsidP="008135FE">
            <w:pPr>
              <w:ind w:left="113" w:right="113"/>
            </w:pPr>
            <w:r>
              <w:t>2673589,13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/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61763" w:rsidRDefault="00261763" w:rsidP="00261763">
            <w:pPr>
              <w:ind w:left="113" w:right="113"/>
            </w:pPr>
            <w:r>
              <w:t>5000000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/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/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/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/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705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23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/>
        </w:tc>
        <w:tc>
          <w:tcPr>
            <w:tcW w:w="107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/>
        </w:tc>
        <w:tc>
          <w:tcPr>
            <w:tcW w:w="23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/>
        </w:tc>
        <w:tc>
          <w:tcPr>
            <w:tcW w:w="48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/>
        </w:tc>
        <w:tc>
          <w:tcPr>
            <w:tcW w:w="61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/>
        </w:tc>
        <w:tc>
          <w:tcPr>
            <w:tcW w:w="72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/>
        </w:tc>
      </w:tr>
      <w:tr w:rsidR="00CD15D4" w:rsidTr="001C38CE">
        <w:trPr>
          <w:gridAfter w:val="1"/>
          <w:wAfter w:w="48" w:type="dxa"/>
          <w:cantSplit/>
          <w:trHeight w:val="1473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5D4" w:rsidRDefault="00CD15D4"/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5D4" w:rsidRDefault="00CD15D4" w:rsidP="005024C9">
            <w:pPr>
              <w:widowControl w:val="0"/>
              <w:suppressAutoHyphens/>
              <w:ind w:right="-105"/>
              <w:rPr>
                <w:rFonts w:ascii="Arial" w:eastAsia="Times New Roman" w:hAnsi="Arial" w:cs="Arial"/>
                <w:bCs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Итого по всем мероприятиям, 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5D4" w:rsidRDefault="00CD15D4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15D4" w:rsidRDefault="001C38CE" w:rsidP="001C38CE">
            <w:pPr>
              <w:ind w:left="113" w:right="113"/>
              <w:jc w:val="center"/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600000,00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D15D4" w:rsidRDefault="00CD15D4" w:rsidP="0033225D">
            <w:pPr>
              <w:widowControl w:val="0"/>
              <w:suppressAutoHyphens/>
              <w:ind w:left="113" w:right="113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40</w:t>
            </w:r>
            <w:r w:rsidR="0033225D">
              <w:rPr>
                <w:rFonts w:ascii="Arial" w:eastAsia="Times New Roman" w:hAnsi="Arial" w:cs="Arial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="0033225D">
              <w:rPr>
                <w:rFonts w:ascii="Arial" w:eastAsia="Times New Roman" w:hAnsi="Arial" w:cs="Arial"/>
                <w:sz w:val="20"/>
                <w:szCs w:val="20"/>
              </w:rPr>
              <w:t>325,81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CD15D4" w:rsidRDefault="000E6B3E" w:rsidP="000E6B3E">
            <w:pPr>
              <w:widowControl w:val="0"/>
              <w:suppressAutoHyphens/>
              <w:ind w:left="27" w:right="113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  <w:t xml:space="preserve">      600000,00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15D4" w:rsidRDefault="00261763" w:rsidP="00875008">
            <w:pPr>
              <w:ind w:left="113" w:right="113"/>
            </w:pPr>
            <w:r>
              <w:t>14760455,80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15D4" w:rsidRDefault="00EA6CB1" w:rsidP="00EA6CB1">
            <w:pPr>
              <w:ind w:left="113" w:right="113"/>
            </w:pPr>
            <w:r>
              <w:t>100000,00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15D4" w:rsidRDefault="00D27E30" w:rsidP="00261763">
            <w:pPr>
              <w:ind w:left="113" w:right="113"/>
            </w:pPr>
            <w:r>
              <w:t>7009514,62</w:t>
            </w:r>
            <w:bookmarkStart w:id="0" w:name="_GoBack"/>
            <w:bookmarkEnd w:id="0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/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/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/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/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/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 w:rsidP="00875008"/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/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/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/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/>
        </w:tc>
      </w:tr>
    </w:tbl>
    <w:p w:rsidR="00875008" w:rsidRDefault="00875008" w:rsidP="00875008">
      <w:pPr>
        <w:rPr>
          <w:rFonts w:eastAsia="Times New Roman" w:cs="Times New Roman"/>
          <w:vanish/>
        </w:rPr>
      </w:pPr>
    </w:p>
    <w:tbl>
      <w:tblPr>
        <w:tblW w:w="19440" w:type="dxa"/>
        <w:tblInd w:w="-176" w:type="dxa"/>
        <w:tblLayout w:type="fixed"/>
        <w:tblLook w:val="04A0"/>
      </w:tblPr>
      <w:tblGrid>
        <w:gridCol w:w="424"/>
        <w:gridCol w:w="1427"/>
        <w:gridCol w:w="700"/>
        <w:gridCol w:w="1134"/>
        <w:gridCol w:w="427"/>
        <w:gridCol w:w="236"/>
        <w:gridCol w:w="568"/>
        <w:gridCol w:w="852"/>
        <w:gridCol w:w="544"/>
        <w:gridCol w:w="639"/>
        <w:gridCol w:w="378"/>
        <w:gridCol w:w="659"/>
        <w:gridCol w:w="315"/>
        <w:gridCol w:w="487"/>
        <w:gridCol w:w="236"/>
        <w:gridCol w:w="2219"/>
        <w:gridCol w:w="236"/>
        <w:gridCol w:w="487"/>
        <w:gridCol w:w="487"/>
        <w:gridCol w:w="487"/>
        <w:gridCol w:w="487"/>
        <w:gridCol w:w="487"/>
        <w:gridCol w:w="1083"/>
        <w:gridCol w:w="346"/>
        <w:gridCol w:w="378"/>
        <w:gridCol w:w="236"/>
        <w:gridCol w:w="3481"/>
      </w:tblGrid>
      <w:tr w:rsidR="00875008" w:rsidTr="00875008">
        <w:trPr>
          <w:trHeight w:val="255"/>
        </w:trPr>
        <w:tc>
          <w:tcPr>
            <w:tcW w:w="423" w:type="dxa"/>
            <w:vAlign w:val="center"/>
            <w:hideMark/>
          </w:tcPr>
          <w:p w:rsidR="00875008" w:rsidRDefault="00875008"/>
        </w:tc>
        <w:tc>
          <w:tcPr>
            <w:tcW w:w="1425" w:type="dxa"/>
            <w:hideMark/>
          </w:tcPr>
          <w:p w:rsidR="00875008" w:rsidRDefault="00875008"/>
        </w:tc>
        <w:tc>
          <w:tcPr>
            <w:tcW w:w="699" w:type="dxa"/>
            <w:hideMark/>
          </w:tcPr>
          <w:p w:rsidR="00875008" w:rsidRDefault="00875008"/>
        </w:tc>
        <w:tc>
          <w:tcPr>
            <w:tcW w:w="1133" w:type="dxa"/>
            <w:vAlign w:val="center"/>
            <w:hideMark/>
          </w:tcPr>
          <w:p w:rsidR="00875008" w:rsidRDefault="00875008"/>
        </w:tc>
        <w:tc>
          <w:tcPr>
            <w:tcW w:w="427" w:type="dxa"/>
            <w:vAlign w:val="center"/>
            <w:hideMark/>
          </w:tcPr>
          <w:p w:rsidR="00875008" w:rsidRDefault="00875008"/>
        </w:tc>
        <w:tc>
          <w:tcPr>
            <w:tcW w:w="236" w:type="dxa"/>
            <w:vAlign w:val="center"/>
            <w:hideMark/>
          </w:tcPr>
          <w:p w:rsidR="00875008" w:rsidRDefault="00875008"/>
        </w:tc>
        <w:tc>
          <w:tcPr>
            <w:tcW w:w="568" w:type="dxa"/>
            <w:vAlign w:val="center"/>
            <w:hideMark/>
          </w:tcPr>
          <w:p w:rsidR="00875008" w:rsidRDefault="00875008"/>
        </w:tc>
        <w:tc>
          <w:tcPr>
            <w:tcW w:w="852" w:type="dxa"/>
            <w:vAlign w:val="center"/>
            <w:hideMark/>
          </w:tcPr>
          <w:p w:rsidR="00875008" w:rsidRDefault="00875008"/>
        </w:tc>
        <w:tc>
          <w:tcPr>
            <w:tcW w:w="544" w:type="dxa"/>
            <w:vAlign w:val="center"/>
            <w:hideMark/>
          </w:tcPr>
          <w:p w:rsidR="00875008" w:rsidRDefault="00875008"/>
        </w:tc>
        <w:tc>
          <w:tcPr>
            <w:tcW w:w="639" w:type="dxa"/>
            <w:vAlign w:val="center"/>
            <w:hideMark/>
          </w:tcPr>
          <w:p w:rsidR="00875008" w:rsidRDefault="00875008"/>
        </w:tc>
        <w:tc>
          <w:tcPr>
            <w:tcW w:w="378" w:type="dxa"/>
            <w:vAlign w:val="center"/>
            <w:hideMark/>
          </w:tcPr>
          <w:p w:rsidR="00875008" w:rsidRDefault="00875008"/>
        </w:tc>
        <w:tc>
          <w:tcPr>
            <w:tcW w:w="659" w:type="dxa"/>
            <w:vAlign w:val="center"/>
            <w:hideMark/>
          </w:tcPr>
          <w:p w:rsidR="00875008" w:rsidRDefault="00875008"/>
        </w:tc>
        <w:tc>
          <w:tcPr>
            <w:tcW w:w="315" w:type="dxa"/>
            <w:vAlign w:val="center"/>
            <w:hideMark/>
          </w:tcPr>
          <w:p w:rsidR="00875008" w:rsidRDefault="00875008"/>
        </w:tc>
        <w:tc>
          <w:tcPr>
            <w:tcW w:w="487" w:type="dxa"/>
            <w:vAlign w:val="center"/>
            <w:hideMark/>
          </w:tcPr>
          <w:p w:rsidR="00875008" w:rsidRDefault="00875008"/>
        </w:tc>
        <w:tc>
          <w:tcPr>
            <w:tcW w:w="236" w:type="dxa"/>
            <w:vAlign w:val="center"/>
            <w:hideMark/>
          </w:tcPr>
          <w:p w:rsidR="00875008" w:rsidRDefault="00875008"/>
        </w:tc>
        <w:tc>
          <w:tcPr>
            <w:tcW w:w="2218" w:type="dxa"/>
            <w:vAlign w:val="center"/>
            <w:hideMark/>
          </w:tcPr>
          <w:p w:rsidR="00875008" w:rsidRDefault="00875008"/>
        </w:tc>
        <w:tc>
          <w:tcPr>
            <w:tcW w:w="236" w:type="dxa"/>
            <w:vAlign w:val="center"/>
            <w:hideMark/>
          </w:tcPr>
          <w:p w:rsidR="00875008" w:rsidRDefault="00875008"/>
        </w:tc>
        <w:tc>
          <w:tcPr>
            <w:tcW w:w="487" w:type="dxa"/>
            <w:vAlign w:val="center"/>
            <w:hideMark/>
          </w:tcPr>
          <w:p w:rsidR="00875008" w:rsidRDefault="00875008"/>
        </w:tc>
        <w:tc>
          <w:tcPr>
            <w:tcW w:w="487" w:type="dxa"/>
            <w:vAlign w:val="center"/>
            <w:hideMark/>
          </w:tcPr>
          <w:p w:rsidR="00875008" w:rsidRDefault="00875008"/>
        </w:tc>
        <w:tc>
          <w:tcPr>
            <w:tcW w:w="487" w:type="dxa"/>
            <w:vAlign w:val="center"/>
            <w:hideMark/>
          </w:tcPr>
          <w:p w:rsidR="00875008" w:rsidRDefault="00875008"/>
        </w:tc>
        <w:tc>
          <w:tcPr>
            <w:tcW w:w="487" w:type="dxa"/>
            <w:vAlign w:val="center"/>
            <w:hideMark/>
          </w:tcPr>
          <w:p w:rsidR="00875008" w:rsidRDefault="00875008"/>
        </w:tc>
        <w:tc>
          <w:tcPr>
            <w:tcW w:w="487" w:type="dxa"/>
            <w:vAlign w:val="center"/>
            <w:hideMark/>
          </w:tcPr>
          <w:p w:rsidR="00875008" w:rsidRDefault="00875008"/>
        </w:tc>
        <w:tc>
          <w:tcPr>
            <w:tcW w:w="1083" w:type="dxa"/>
            <w:vAlign w:val="center"/>
            <w:hideMark/>
          </w:tcPr>
          <w:p w:rsidR="00875008" w:rsidRDefault="00875008"/>
        </w:tc>
        <w:tc>
          <w:tcPr>
            <w:tcW w:w="346" w:type="dxa"/>
            <w:vAlign w:val="center"/>
            <w:hideMark/>
          </w:tcPr>
          <w:p w:rsidR="00875008" w:rsidRDefault="00875008"/>
        </w:tc>
        <w:tc>
          <w:tcPr>
            <w:tcW w:w="378" w:type="dxa"/>
            <w:vAlign w:val="center"/>
            <w:hideMark/>
          </w:tcPr>
          <w:p w:rsidR="00875008" w:rsidRDefault="00875008"/>
        </w:tc>
        <w:tc>
          <w:tcPr>
            <w:tcW w:w="236" w:type="dxa"/>
            <w:vAlign w:val="center"/>
            <w:hideMark/>
          </w:tcPr>
          <w:p w:rsidR="00875008" w:rsidRDefault="00875008"/>
        </w:tc>
        <w:tc>
          <w:tcPr>
            <w:tcW w:w="3480" w:type="dxa"/>
            <w:vAlign w:val="center"/>
            <w:hideMark/>
          </w:tcPr>
          <w:p w:rsidR="00875008" w:rsidRDefault="00875008"/>
        </w:tc>
      </w:tr>
      <w:tr w:rsidR="00875008" w:rsidTr="00875008">
        <w:trPr>
          <w:trHeight w:val="255"/>
        </w:trPr>
        <w:tc>
          <w:tcPr>
            <w:tcW w:w="423" w:type="dxa"/>
            <w:vAlign w:val="center"/>
            <w:hideMark/>
          </w:tcPr>
          <w:p w:rsidR="00875008" w:rsidRDefault="00875008"/>
        </w:tc>
        <w:tc>
          <w:tcPr>
            <w:tcW w:w="1425" w:type="dxa"/>
            <w:hideMark/>
          </w:tcPr>
          <w:p w:rsidR="00875008" w:rsidRDefault="00875008"/>
        </w:tc>
        <w:tc>
          <w:tcPr>
            <w:tcW w:w="699" w:type="dxa"/>
            <w:hideMark/>
          </w:tcPr>
          <w:p w:rsidR="00875008" w:rsidRDefault="00875008"/>
        </w:tc>
        <w:tc>
          <w:tcPr>
            <w:tcW w:w="1133" w:type="dxa"/>
            <w:vAlign w:val="center"/>
            <w:hideMark/>
          </w:tcPr>
          <w:p w:rsidR="00875008" w:rsidRDefault="00875008"/>
        </w:tc>
        <w:tc>
          <w:tcPr>
            <w:tcW w:w="427" w:type="dxa"/>
            <w:vAlign w:val="center"/>
            <w:hideMark/>
          </w:tcPr>
          <w:p w:rsidR="00875008" w:rsidRDefault="00875008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236" w:type="dxa"/>
            <w:vAlign w:val="center"/>
            <w:hideMark/>
          </w:tcPr>
          <w:p w:rsidR="00875008" w:rsidRDefault="00875008"/>
        </w:tc>
        <w:tc>
          <w:tcPr>
            <w:tcW w:w="568" w:type="dxa"/>
            <w:vAlign w:val="center"/>
            <w:hideMark/>
          </w:tcPr>
          <w:p w:rsidR="00875008" w:rsidRDefault="00875008"/>
        </w:tc>
        <w:tc>
          <w:tcPr>
            <w:tcW w:w="852" w:type="dxa"/>
            <w:vAlign w:val="center"/>
            <w:hideMark/>
          </w:tcPr>
          <w:p w:rsidR="00875008" w:rsidRDefault="00875008"/>
        </w:tc>
        <w:tc>
          <w:tcPr>
            <w:tcW w:w="544" w:type="dxa"/>
            <w:vAlign w:val="center"/>
            <w:hideMark/>
          </w:tcPr>
          <w:p w:rsidR="00875008" w:rsidRDefault="00875008"/>
        </w:tc>
        <w:tc>
          <w:tcPr>
            <w:tcW w:w="639" w:type="dxa"/>
            <w:vAlign w:val="center"/>
            <w:hideMark/>
          </w:tcPr>
          <w:p w:rsidR="00875008" w:rsidRDefault="00875008"/>
        </w:tc>
        <w:tc>
          <w:tcPr>
            <w:tcW w:w="378" w:type="dxa"/>
            <w:vAlign w:val="center"/>
            <w:hideMark/>
          </w:tcPr>
          <w:p w:rsidR="00875008" w:rsidRDefault="00875008"/>
        </w:tc>
        <w:tc>
          <w:tcPr>
            <w:tcW w:w="659" w:type="dxa"/>
            <w:vAlign w:val="center"/>
            <w:hideMark/>
          </w:tcPr>
          <w:p w:rsidR="00875008" w:rsidRDefault="00875008"/>
        </w:tc>
        <w:tc>
          <w:tcPr>
            <w:tcW w:w="315" w:type="dxa"/>
            <w:vAlign w:val="center"/>
            <w:hideMark/>
          </w:tcPr>
          <w:p w:rsidR="00875008" w:rsidRDefault="00875008"/>
        </w:tc>
        <w:tc>
          <w:tcPr>
            <w:tcW w:w="487" w:type="dxa"/>
            <w:vAlign w:val="center"/>
            <w:hideMark/>
          </w:tcPr>
          <w:p w:rsidR="00875008" w:rsidRDefault="00875008"/>
        </w:tc>
        <w:tc>
          <w:tcPr>
            <w:tcW w:w="236" w:type="dxa"/>
            <w:vAlign w:val="center"/>
            <w:hideMark/>
          </w:tcPr>
          <w:p w:rsidR="00875008" w:rsidRDefault="00875008"/>
        </w:tc>
        <w:tc>
          <w:tcPr>
            <w:tcW w:w="2218" w:type="dxa"/>
            <w:vAlign w:val="center"/>
            <w:hideMark/>
          </w:tcPr>
          <w:p w:rsidR="00875008" w:rsidRDefault="00875008"/>
        </w:tc>
        <w:tc>
          <w:tcPr>
            <w:tcW w:w="236" w:type="dxa"/>
            <w:vAlign w:val="center"/>
            <w:hideMark/>
          </w:tcPr>
          <w:p w:rsidR="00875008" w:rsidRDefault="00875008"/>
        </w:tc>
        <w:tc>
          <w:tcPr>
            <w:tcW w:w="487" w:type="dxa"/>
            <w:vAlign w:val="center"/>
            <w:hideMark/>
          </w:tcPr>
          <w:p w:rsidR="00875008" w:rsidRDefault="00875008"/>
        </w:tc>
        <w:tc>
          <w:tcPr>
            <w:tcW w:w="487" w:type="dxa"/>
            <w:vAlign w:val="center"/>
            <w:hideMark/>
          </w:tcPr>
          <w:p w:rsidR="00875008" w:rsidRDefault="00875008"/>
        </w:tc>
        <w:tc>
          <w:tcPr>
            <w:tcW w:w="487" w:type="dxa"/>
            <w:vAlign w:val="center"/>
            <w:hideMark/>
          </w:tcPr>
          <w:p w:rsidR="00875008" w:rsidRDefault="00875008"/>
        </w:tc>
        <w:tc>
          <w:tcPr>
            <w:tcW w:w="487" w:type="dxa"/>
            <w:vAlign w:val="center"/>
            <w:hideMark/>
          </w:tcPr>
          <w:p w:rsidR="00875008" w:rsidRDefault="00875008"/>
        </w:tc>
        <w:tc>
          <w:tcPr>
            <w:tcW w:w="487" w:type="dxa"/>
            <w:vAlign w:val="center"/>
            <w:hideMark/>
          </w:tcPr>
          <w:p w:rsidR="00875008" w:rsidRDefault="00875008"/>
        </w:tc>
        <w:tc>
          <w:tcPr>
            <w:tcW w:w="1083" w:type="dxa"/>
            <w:vAlign w:val="center"/>
            <w:hideMark/>
          </w:tcPr>
          <w:p w:rsidR="00875008" w:rsidRDefault="00875008"/>
        </w:tc>
        <w:tc>
          <w:tcPr>
            <w:tcW w:w="346" w:type="dxa"/>
            <w:vAlign w:val="center"/>
            <w:hideMark/>
          </w:tcPr>
          <w:p w:rsidR="00875008" w:rsidRDefault="00875008"/>
        </w:tc>
        <w:tc>
          <w:tcPr>
            <w:tcW w:w="378" w:type="dxa"/>
            <w:vAlign w:val="center"/>
            <w:hideMark/>
          </w:tcPr>
          <w:p w:rsidR="00875008" w:rsidRDefault="00875008"/>
        </w:tc>
        <w:tc>
          <w:tcPr>
            <w:tcW w:w="236" w:type="dxa"/>
            <w:vAlign w:val="center"/>
            <w:hideMark/>
          </w:tcPr>
          <w:p w:rsidR="00875008" w:rsidRDefault="00875008"/>
        </w:tc>
        <w:tc>
          <w:tcPr>
            <w:tcW w:w="3480" w:type="dxa"/>
            <w:vAlign w:val="center"/>
            <w:hideMark/>
          </w:tcPr>
          <w:p w:rsidR="00875008" w:rsidRDefault="00875008"/>
        </w:tc>
      </w:tr>
    </w:tbl>
    <w:p w:rsidR="00875008" w:rsidRDefault="00875008" w:rsidP="00875008">
      <w:pPr>
        <w:autoSpaceDE w:val="0"/>
        <w:autoSpaceDN w:val="0"/>
        <w:adjustRightInd w:val="0"/>
        <w:jc w:val="both"/>
        <w:rPr>
          <w:rFonts w:ascii="Arial" w:eastAsia="Lucida Sans Unicode" w:hAnsi="Arial" w:cs="Arial"/>
          <w:color w:val="000000"/>
          <w:kern w:val="2"/>
          <w:lang w:eastAsia="hi-IN" w:bidi="hi-IN"/>
        </w:rPr>
      </w:pPr>
    </w:p>
    <w:p w:rsidR="00875008" w:rsidRDefault="00875008" w:rsidP="0087500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A77DDC" w:rsidRDefault="00A77DDC"/>
    <w:p w:rsidR="00E36E8C" w:rsidRDefault="00E36E8C"/>
    <w:p w:rsidR="00E36E8C" w:rsidRDefault="00E36E8C"/>
    <w:p w:rsidR="00E36E8C" w:rsidRDefault="00E36E8C"/>
    <w:p w:rsidR="00E36E8C" w:rsidRDefault="00E36E8C"/>
    <w:p w:rsidR="00E36E8C" w:rsidRDefault="00E36E8C"/>
    <w:p w:rsidR="00E36E8C" w:rsidRDefault="00E36E8C"/>
    <w:p w:rsidR="00E36E8C" w:rsidRDefault="00E36E8C"/>
    <w:p w:rsidR="00E36E8C" w:rsidRDefault="00E36E8C"/>
    <w:p w:rsidR="00E36E8C" w:rsidRDefault="00E36E8C"/>
    <w:p w:rsidR="00E36E8C" w:rsidRDefault="00E36E8C"/>
    <w:p w:rsidR="00E36E8C" w:rsidRDefault="00E36E8C"/>
    <w:sectPr w:rsidR="00E36E8C" w:rsidSect="0074404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75008"/>
    <w:rsid w:val="00017645"/>
    <w:rsid w:val="00097D92"/>
    <w:rsid w:val="000E6B3E"/>
    <w:rsid w:val="00137B25"/>
    <w:rsid w:val="001C38CE"/>
    <w:rsid w:val="00261763"/>
    <w:rsid w:val="002C6E15"/>
    <w:rsid w:val="0033225D"/>
    <w:rsid w:val="003B2AAD"/>
    <w:rsid w:val="00416586"/>
    <w:rsid w:val="00486157"/>
    <w:rsid w:val="004F4A13"/>
    <w:rsid w:val="005024C9"/>
    <w:rsid w:val="0052577F"/>
    <w:rsid w:val="00552ECA"/>
    <w:rsid w:val="00670348"/>
    <w:rsid w:val="0067383C"/>
    <w:rsid w:val="00710398"/>
    <w:rsid w:val="00744042"/>
    <w:rsid w:val="008135FE"/>
    <w:rsid w:val="00847B9B"/>
    <w:rsid w:val="00875008"/>
    <w:rsid w:val="008C445D"/>
    <w:rsid w:val="008E38A5"/>
    <w:rsid w:val="00965C12"/>
    <w:rsid w:val="00A77DDC"/>
    <w:rsid w:val="00B37FE6"/>
    <w:rsid w:val="00B94A0B"/>
    <w:rsid w:val="00C3087C"/>
    <w:rsid w:val="00CD0733"/>
    <w:rsid w:val="00CD15D4"/>
    <w:rsid w:val="00D27E30"/>
    <w:rsid w:val="00D6482C"/>
    <w:rsid w:val="00D67771"/>
    <w:rsid w:val="00E36E8C"/>
    <w:rsid w:val="00E811C0"/>
    <w:rsid w:val="00EA6C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3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3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42396-B50E-4C06-BA5D-26C1D210B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2018-03-26T11:46:00Z</cp:lastPrinted>
  <dcterms:created xsi:type="dcterms:W3CDTF">2016-04-08T02:58:00Z</dcterms:created>
  <dcterms:modified xsi:type="dcterms:W3CDTF">2018-04-05T09:36:00Z</dcterms:modified>
</cp:coreProperties>
</file>